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11" w:rsidRDefault="00670511" w:rsidP="00670511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-205740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3" name="Рисунок 3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     </w:t>
      </w:r>
    </w:p>
    <w:p w:rsidR="00D2746F" w:rsidRPr="00D2746F" w:rsidRDefault="00670511" w:rsidP="0067051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="00D2746F" w:rsidRPr="00D2746F">
        <w:rPr>
          <w:rFonts w:ascii="Arial" w:hAnsi="Arial" w:cs="Arial"/>
          <w:b/>
          <w:sz w:val="32"/>
          <w:szCs w:val="32"/>
        </w:rPr>
        <w:t>Минимальный срок владения</w:t>
      </w:r>
    </w:p>
    <w:p w:rsidR="00D2746F" w:rsidRDefault="00D2746F" w:rsidP="00D2746F">
      <w:pPr>
        <w:rPr>
          <w:rFonts w:ascii="Arial" w:hAnsi="Arial" w:cs="Arial"/>
          <w:sz w:val="32"/>
          <w:szCs w:val="32"/>
        </w:rPr>
      </w:pPr>
    </w:p>
    <w:p w:rsidR="00D2746F" w:rsidRPr="00D2746F" w:rsidRDefault="00D2746F" w:rsidP="00D2746F">
      <w:pPr>
        <w:jc w:val="center"/>
        <w:rPr>
          <w:rFonts w:ascii="Arial" w:hAnsi="Arial" w:cs="Arial"/>
          <w:i/>
          <w:sz w:val="28"/>
          <w:szCs w:val="28"/>
        </w:rPr>
      </w:pPr>
      <w:r w:rsidRPr="00D2746F">
        <w:rPr>
          <w:rFonts w:ascii="Arial" w:hAnsi="Arial" w:cs="Arial"/>
          <w:i/>
          <w:sz w:val="28"/>
          <w:szCs w:val="28"/>
        </w:rPr>
        <w:t xml:space="preserve">Срок, после которого </w:t>
      </w:r>
      <w:r w:rsidRPr="00D2746F">
        <w:rPr>
          <w:rFonts w:ascii="Arial" w:hAnsi="Arial" w:cs="Arial"/>
          <w:b/>
          <w:i/>
          <w:sz w:val="32"/>
          <w:szCs w:val="32"/>
          <w:u w:val="single"/>
        </w:rPr>
        <w:t>не нужно</w:t>
      </w:r>
      <w:r w:rsidRPr="00D2746F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D2746F">
        <w:rPr>
          <w:rFonts w:ascii="Arial" w:hAnsi="Arial" w:cs="Arial"/>
          <w:i/>
          <w:sz w:val="28"/>
          <w:szCs w:val="28"/>
        </w:rPr>
        <w:t>подавать 3-НДФЛ</w:t>
      </w:r>
    </w:p>
    <w:p w:rsidR="00D2746F" w:rsidRPr="00D2746F" w:rsidRDefault="00D2746F" w:rsidP="00D2746F">
      <w:pPr>
        <w:pStyle w:val="a3"/>
        <w:rPr>
          <w:rFonts w:ascii="Arial" w:hAnsi="Arial" w:cs="Arial"/>
          <w:b/>
          <w:sz w:val="32"/>
          <w:szCs w:val="32"/>
        </w:rPr>
      </w:pPr>
      <w:r w:rsidRPr="00D2746F">
        <w:rPr>
          <w:rFonts w:ascii="Arial" w:hAnsi="Arial" w:cs="Arial"/>
          <w:b/>
          <w:sz w:val="32"/>
          <w:szCs w:val="32"/>
        </w:rPr>
        <w:t>3 года:</w:t>
      </w:r>
    </w:p>
    <w:p w:rsidR="00D2746F" w:rsidRPr="00D2746F" w:rsidRDefault="00D2746F" w:rsidP="00D2746F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2746F">
        <w:rPr>
          <w:rFonts w:ascii="Arial" w:hAnsi="Arial" w:cs="Arial"/>
          <w:sz w:val="28"/>
          <w:szCs w:val="28"/>
        </w:rPr>
        <w:t>Недвижимость получили в дар/наследство от близкого родственника</w:t>
      </w:r>
    </w:p>
    <w:p w:rsidR="00D2746F" w:rsidRPr="00D2746F" w:rsidRDefault="00D2746F" w:rsidP="00D2746F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2746F">
        <w:rPr>
          <w:rFonts w:ascii="Arial" w:hAnsi="Arial" w:cs="Arial"/>
          <w:sz w:val="28"/>
          <w:szCs w:val="28"/>
        </w:rPr>
        <w:t>Недвижимость приватизирована</w:t>
      </w:r>
    </w:p>
    <w:p w:rsidR="00D2746F" w:rsidRPr="00D2746F" w:rsidRDefault="00D2746F" w:rsidP="00D2746F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2746F">
        <w:rPr>
          <w:rFonts w:ascii="Arial" w:hAnsi="Arial" w:cs="Arial"/>
          <w:sz w:val="28"/>
          <w:szCs w:val="28"/>
        </w:rPr>
        <w:t>На момент продажи недвижимость является единственным (допускается приобретение новой квартиры 90 дней до продажи)</w:t>
      </w:r>
    </w:p>
    <w:p w:rsidR="00D2746F" w:rsidRDefault="00D2746F" w:rsidP="00D2746F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gramStart"/>
      <w:r w:rsidRPr="00D2746F">
        <w:rPr>
          <w:rFonts w:ascii="Arial" w:hAnsi="Arial" w:cs="Arial"/>
          <w:sz w:val="28"/>
          <w:szCs w:val="28"/>
        </w:rPr>
        <w:t>Получена</w:t>
      </w:r>
      <w:proofErr w:type="gramEnd"/>
      <w:r w:rsidRPr="00D2746F">
        <w:rPr>
          <w:rFonts w:ascii="Arial" w:hAnsi="Arial" w:cs="Arial"/>
          <w:sz w:val="28"/>
          <w:szCs w:val="28"/>
        </w:rPr>
        <w:t xml:space="preserve"> по договору ренты</w:t>
      </w:r>
    </w:p>
    <w:p w:rsidR="00D2746F" w:rsidRPr="00D2746F" w:rsidRDefault="00D2746F" w:rsidP="00D2746F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2746F">
        <w:rPr>
          <w:rFonts w:ascii="Arial" w:hAnsi="Arial" w:cs="Arial"/>
          <w:sz w:val="28"/>
          <w:szCs w:val="28"/>
        </w:rPr>
        <w:t>Недвижимость куплена до 1 января 2016 г</w:t>
      </w:r>
      <w:r w:rsidR="00670511">
        <w:rPr>
          <w:rFonts w:ascii="Arial" w:hAnsi="Arial" w:cs="Arial"/>
          <w:sz w:val="28"/>
          <w:szCs w:val="28"/>
        </w:rPr>
        <w:t>.</w:t>
      </w:r>
    </w:p>
    <w:p w:rsidR="00D2746F" w:rsidRPr="00D2746F" w:rsidRDefault="00D2746F" w:rsidP="00D2746F">
      <w:pPr>
        <w:rPr>
          <w:rFonts w:ascii="Arial" w:hAnsi="Arial" w:cs="Arial"/>
          <w:sz w:val="28"/>
          <w:szCs w:val="28"/>
          <w:u w:val="single"/>
        </w:rPr>
      </w:pPr>
    </w:p>
    <w:p w:rsidR="00D2746F" w:rsidRPr="00D2746F" w:rsidRDefault="00D2746F" w:rsidP="00D2746F">
      <w:pPr>
        <w:pStyle w:val="a3"/>
        <w:rPr>
          <w:rFonts w:ascii="Arial" w:hAnsi="Arial" w:cs="Arial"/>
          <w:sz w:val="28"/>
          <w:szCs w:val="28"/>
        </w:rPr>
      </w:pPr>
      <w:r w:rsidRPr="00D2746F">
        <w:rPr>
          <w:rFonts w:ascii="Arial" w:hAnsi="Arial" w:cs="Arial"/>
          <w:sz w:val="28"/>
          <w:szCs w:val="28"/>
          <w:u w:val="single"/>
        </w:rPr>
        <w:t xml:space="preserve">Во всех остальных случаях необходимо владение минимум </w:t>
      </w:r>
      <w:r w:rsidRPr="00D2746F">
        <w:rPr>
          <w:rFonts w:ascii="Arial" w:hAnsi="Arial" w:cs="Arial"/>
          <w:b/>
          <w:sz w:val="28"/>
          <w:szCs w:val="28"/>
          <w:u w:val="single"/>
        </w:rPr>
        <w:t>5 лет</w:t>
      </w:r>
      <w:r>
        <w:rPr>
          <w:rFonts w:ascii="Arial" w:hAnsi="Arial" w:cs="Arial"/>
          <w:sz w:val="28"/>
          <w:szCs w:val="28"/>
          <w:u w:val="single"/>
        </w:rPr>
        <w:t xml:space="preserve"> от даты ЕГРН</w:t>
      </w:r>
      <w:r w:rsidRPr="00D2746F">
        <w:rPr>
          <w:rFonts w:ascii="Arial" w:hAnsi="Arial" w:cs="Arial"/>
          <w:sz w:val="28"/>
          <w:szCs w:val="28"/>
        </w:rPr>
        <w:t xml:space="preserve"> (единый государственный реестр недвижимости)</w:t>
      </w:r>
      <w:r>
        <w:rPr>
          <w:rFonts w:ascii="Arial" w:hAnsi="Arial" w:cs="Arial"/>
          <w:sz w:val="28"/>
          <w:szCs w:val="28"/>
        </w:rPr>
        <w:t>.</w:t>
      </w:r>
    </w:p>
    <w:p w:rsidR="00D2746F" w:rsidRPr="00D2746F" w:rsidRDefault="00D2746F" w:rsidP="00D2746F">
      <w:pPr>
        <w:rPr>
          <w:rFonts w:ascii="Arial" w:hAnsi="Arial" w:cs="Arial"/>
          <w:sz w:val="28"/>
          <w:szCs w:val="28"/>
        </w:rPr>
      </w:pPr>
    </w:p>
    <w:p w:rsidR="00D2746F" w:rsidRPr="00D2746F" w:rsidRDefault="00D2746F" w:rsidP="00D2746F">
      <w:pPr>
        <w:rPr>
          <w:rFonts w:ascii="Arial" w:hAnsi="Arial" w:cs="Arial"/>
          <w:b/>
          <w:sz w:val="28"/>
          <w:szCs w:val="28"/>
          <w:u w:val="single"/>
        </w:rPr>
      </w:pPr>
      <w:r w:rsidRPr="00D2746F">
        <w:rPr>
          <w:rFonts w:ascii="Arial" w:hAnsi="Arial" w:cs="Arial"/>
          <w:b/>
          <w:sz w:val="28"/>
          <w:szCs w:val="28"/>
        </w:rPr>
        <w:t xml:space="preserve">         </w:t>
      </w:r>
      <w:r w:rsidRPr="00D2746F">
        <w:rPr>
          <w:rFonts w:ascii="Arial" w:hAnsi="Arial" w:cs="Arial"/>
          <w:b/>
          <w:sz w:val="28"/>
          <w:szCs w:val="28"/>
          <w:u w:val="single"/>
        </w:rPr>
        <w:t>Исключения:</w:t>
      </w:r>
    </w:p>
    <w:p w:rsidR="00D2746F" w:rsidRPr="00D2746F" w:rsidRDefault="00D2746F" w:rsidP="00D2746F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D2746F">
        <w:rPr>
          <w:rFonts w:ascii="Arial" w:hAnsi="Arial" w:cs="Arial"/>
          <w:sz w:val="28"/>
          <w:szCs w:val="28"/>
        </w:rPr>
        <w:t>ри наследстве</w:t>
      </w:r>
      <w:r w:rsidR="00670511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670511">
        <w:rPr>
          <w:rFonts w:ascii="Arial" w:hAnsi="Arial" w:cs="Arial"/>
          <w:sz w:val="28"/>
          <w:szCs w:val="28"/>
        </w:rPr>
        <w:t>-</w:t>
      </w:r>
      <w:r w:rsidRPr="00D2746F">
        <w:rPr>
          <w:rFonts w:ascii="Arial" w:hAnsi="Arial" w:cs="Arial"/>
          <w:sz w:val="28"/>
          <w:szCs w:val="28"/>
        </w:rPr>
        <w:t xml:space="preserve"> срок владения исчисляется от дат</w:t>
      </w:r>
      <w:r>
        <w:rPr>
          <w:rFonts w:ascii="Arial" w:hAnsi="Arial" w:cs="Arial"/>
          <w:sz w:val="28"/>
          <w:szCs w:val="28"/>
        </w:rPr>
        <w:t>ы</w:t>
      </w:r>
      <w:r w:rsidRPr="00D2746F">
        <w:rPr>
          <w:rFonts w:ascii="Arial" w:hAnsi="Arial" w:cs="Arial"/>
          <w:sz w:val="28"/>
          <w:szCs w:val="28"/>
        </w:rPr>
        <w:t xml:space="preserve"> смерти</w:t>
      </w:r>
    </w:p>
    <w:p w:rsidR="005D5EE3" w:rsidRPr="00D2746F" w:rsidRDefault="00D2746F" w:rsidP="00D2746F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2746F">
        <w:rPr>
          <w:rFonts w:ascii="Arial" w:hAnsi="Arial" w:cs="Arial"/>
          <w:sz w:val="28"/>
          <w:szCs w:val="28"/>
        </w:rPr>
        <w:t>При реновации</w:t>
      </w:r>
      <w:r w:rsidR="00670511">
        <w:rPr>
          <w:rFonts w:ascii="Arial" w:hAnsi="Arial" w:cs="Arial"/>
          <w:sz w:val="28"/>
          <w:szCs w:val="28"/>
        </w:rPr>
        <w:t xml:space="preserve"> -</w:t>
      </w:r>
      <w:r w:rsidRPr="00D2746F">
        <w:rPr>
          <w:rFonts w:ascii="Arial" w:hAnsi="Arial" w:cs="Arial"/>
          <w:sz w:val="28"/>
          <w:szCs w:val="28"/>
        </w:rPr>
        <w:t xml:space="preserve"> срок исчисляется от даты владения первой квартирой.</w:t>
      </w:r>
    </w:p>
    <w:sectPr w:rsidR="005D5EE3" w:rsidRPr="00D2746F" w:rsidSect="00D2746F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11" w:rsidRDefault="00670511" w:rsidP="00670511">
      <w:pPr>
        <w:spacing w:after="0" w:line="240" w:lineRule="auto"/>
      </w:pPr>
      <w:r>
        <w:separator/>
      </w:r>
    </w:p>
  </w:endnote>
  <w:endnote w:type="continuationSeparator" w:id="0">
    <w:p w:rsidR="00670511" w:rsidRDefault="00670511" w:rsidP="0067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511" w:rsidRDefault="00670511">
    <w:pPr>
      <w:pStyle w:val="a8"/>
    </w:pPr>
    <w:r>
      <w:rPr>
        <w:noProof/>
        <w:sz w:val="48"/>
        <w:szCs w:val="48"/>
        <w:lang w:eastAsia="ru-RU"/>
      </w:rPr>
      <w:drawing>
        <wp:inline distT="0" distB="0" distL="0" distR="0" wp14:anchorId="23FEF443" wp14:editId="06ED6A23">
          <wp:extent cx="6210300" cy="503638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5036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11" w:rsidRDefault="00670511" w:rsidP="00670511">
      <w:pPr>
        <w:spacing w:after="0" w:line="240" w:lineRule="auto"/>
      </w:pPr>
      <w:r>
        <w:separator/>
      </w:r>
    </w:p>
  </w:footnote>
  <w:footnote w:type="continuationSeparator" w:id="0">
    <w:p w:rsidR="00670511" w:rsidRDefault="00670511" w:rsidP="00670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62863"/>
    <w:multiLevelType w:val="hybridMultilevel"/>
    <w:tmpl w:val="B7C24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F5B34"/>
    <w:multiLevelType w:val="hybridMultilevel"/>
    <w:tmpl w:val="22881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6F"/>
    <w:rsid w:val="005D5EE3"/>
    <w:rsid w:val="00670511"/>
    <w:rsid w:val="00D2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5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0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0511"/>
  </w:style>
  <w:style w:type="paragraph" w:styleId="a8">
    <w:name w:val="footer"/>
    <w:basedOn w:val="a"/>
    <w:link w:val="a9"/>
    <w:uiPriority w:val="99"/>
    <w:unhideWhenUsed/>
    <w:rsid w:val="00670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0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5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0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0511"/>
  </w:style>
  <w:style w:type="paragraph" w:styleId="a8">
    <w:name w:val="footer"/>
    <w:basedOn w:val="a"/>
    <w:link w:val="a9"/>
    <w:uiPriority w:val="99"/>
    <w:unhideWhenUsed/>
    <w:rsid w:val="00670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0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Татьяна Трофимовна</dc:creator>
  <cp:lastModifiedBy>Цой Татьяна Трофимовна</cp:lastModifiedBy>
  <cp:revision>2</cp:revision>
  <cp:lastPrinted>2020-11-06T00:39:00Z</cp:lastPrinted>
  <dcterms:created xsi:type="dcterms:W3CDTF">2020-11-06T00:43:00Z</dcterms:created>
  <dcterms:modified xsi:type="dcterms:W3CDTF">2020-11-06T00:43:00Z</dcterms:modified>
</cp:coreProperties>
</file>